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68" w:rsidRDefault="00AC0B68" w:rsidP="00AC0B6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C0B68" w:rsidRDefault="00AC0B68" w:rsidP="00AC0B6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5414F" wp14:editId="6D7777B8">
            <wp:simplePos x="0" y="0"/>
            <wp:positionH relativeFrom="column">
              <wp:posOffset>2686050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C0B68" w:rsidRDefault="00AC0B68" w:rsidP="00AC0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>
        <w:rPr>
          <w:rFonts w:ascii="Bookman Old Style" w:hAnsi="Bookman Old Style"/>
          <w:b/>
          <w:spacing w:val="-20"/>
          <w:sz w:val="24"/>
        </w:rPr>
        <w:t xml:space="preserve"> SOROCA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54620C" w:rsidRPr="00AC0B68" w:rsidRDefault="0054620C" w:rsidP="0054620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54620C" w:rsidRPr="00AC0B68" w:rsidRDefault="0054620C" w:rsidP="0054620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54620C" w:rsidRDefault="0054620C" w:rsidP="0054620C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54620C" w:rsidRDefault="0054620C" w:rsidP="0054620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91189F">
        <w:rPr>
          <w:rFonts w:ascii="Bookman Old Style" w:hAnsi="Bookman Old Style"/>
          <w:sz w:val="36"/>
        </w:rPr>
        <w:t>. 39/22.3</w:t>
      </w:r>
    </w:p>
    <w:p w:rsidR="0054620C" w:rsidRDefault="0054620C" w:rsidP="0054620C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91189F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DD3A34">
        <w:rPr>
          <w:rFonts w:ascii="Bookman Old Style" w:hAnsi="Bookman Old Style"/>
          <w:b/>
          <w:sz w:val="28"/>
          <w:lang w:val="ro-RO"/>
        </w:rPr>
        <w:t>9</w:t>
      </w:r>
    </w:p>
    <w:p w:rsidR="0054620C" w:rsidRDefault="0054620C" w:rsidP="0054620C">
      <w:pPr>
        <w:pStyle w:val="2"/>
        <w:jc w:val="left"/>
        <w:rPr>
          <w:rFonts w:ascii="Bookman Old Style" w:hAnsi="Bookman Old Style"/>
          <w:b/>
          <w:szCs w:val="24"/>
          <w:lang w:val="en-US"/>
        </w:rPr>
      </w:pP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91189F">
        <w:rPr>
          <w:rFonts w:ascii="Bookman Old Style" w:hAnsi="Bookman Old Style" w:cs="Cambria"/>
          <w:sz w:val="24"/>
          <w:szCs w:val="24"/>
          <w:lang w:val="en-US"/>
        </w:rPr>
        <w:t xml:space="preserve">D. </w:t>
      </w:r>
      <w:proofErr w:type="spellStart"/>
      <w:r w:rsidRPr="0091189F">
        <w:rPr>
          <w:rFonts w:ascii="Bookman Old Style" w:hAnsi="Bookman Old Style" w:cs="Cambria"/>
          <w:sz w:val="24"/>
          <w:szCs w:val="24"/>
          <w:lang w:val="en-US"/>
        </w:rPr>
        <w:t>Cantemir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, 2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0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/a, ben. </w:t>
      </w:r>
      <w:proofErr w:type="spellStart"/>
      <w:r w:rsidR="00AC0B68" w:rsidRPr="0091189F">
        <w:rPr>
          <w:rFonts w:ascii="Bookman Old Style" w:hAnsi="Bookman Old Style"/>
          <w:sz w:val="24"/>
          <w:szCs w:val="24"/>
          <w:lang w:val="en-US"/>
        </w:rPr>
        <w:t>Elisavenco</w:t>
      </w:r>
      <w:proofErr w:type="spellEnd"/>
      <w:r w:rsidR="00AC0B68" w:rsidRPr="0091189F">
        <w:rPr>
          <w:rFonts w:ascii="Bookman Old Style" w:hAnsi="Bookman Old Style"/>
          <w:sz w:val="24"/>
          <w:szCs w:val="24"/>
          <w:lang w:val="en-US"/>
        </w:rPr>
        <w:t xml:space="preserve"> Leonid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Cambria" w:hAnsi="Cambria" w:cs="Cambria"/>
          <w:sz w:val="24"/>
          <w:szCs w:val="24"/>
          <w:lang w:val="en-US"/>
        </w:rPr>
        <w:t>ș</w:t>
      </w:r>
      <w:r w:rsidRPr="0091189F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loca</w:t>
      </w:r>
      <w:r w:rsidRPr="0091189F">
        <w:rPr>
          <w:rFonts w:ascii="Cambria" w:hAnsi="Cambria" w:cs="Cambria"/>
          <w:sz w:val="24"/>
          <w:szCs w:val="24"/>
          <w:lang w:val="en-US"/>
        </w:rPr>
        <w:t>ț</w:t>
      </w:r>
      <w:r w:rsidRPr="0091189F">
        <w:rPr>
          <w:rFonts w:ascii="Bookman Old Style" w:hAnsi="Bookman Old Style"/>
          <w:sz w:val="24"/>
          <w:szCs w:val="24"/>
          <w:lang w:val="en-US"/>
        </w:rPr>
        <w:t>iunea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arenda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terenurilor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aferente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. 1428 din 16.12.2008;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91189F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91189F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91189F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6854C6" w:rsidRPr="0091189F">
        <w:rPr>
          <w:rFonts w:ascii="Bookman Old Style" w:hAnsi="Bookman Old Style"/>
          <w:sz w:val="24"/>
          <w:szCs w:val="24"/>
          <w:lang w:val="en-US"/>
        </w:rPr>
        <w:t>municipal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 DECIDE:</w:t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</w:p>
    <w:p w:rsidR="0054620C" w:rsidRPr="0091189F" w:rsidRDefault="0054620C" w:rsidP="0054620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ben. </w:t>
      </w:r>
      <w:proofErr w:type="spellStart"/>
      <w:r w:rsidR="00AC0B68" w:rsidRPr="0091189F">
        <w:rPr>
          <w:rFonts w:ascii="Bookman Old Style" w:hAnsi="Bookman Old Style"/>
          <w:sz w:val="24"/>
          <w:szCs w:val="24"/>
          <w:lang w:val="en-US"/>
        </w:rPr>
        <w:t>Elisavenco</w:t>
      </w:r>
      <w:proofErr w:type="spellEnd"/>
      <w:r w:rsidR="00AC0B68" w:rsidRPr="0091189F">
        <w:rPr>
          <w:rFonts w:ascii="Bookman Old Style" w:hAnsi="Bookman Old Style"/>
          <w:sz w:val="24"/>
          <w:szCs w:val="24"/>
          <w:lang w:val="en-US"/>
        </w:rPr>
        <w:t xml:space="preserve"> Leonid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16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 ha,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91189F">
        <w:rPr>
          <w:rFonts w:ascii="Bookman Old Style" w:hAnsi="Bookman Old Style" w:cs="Cambria"/>
          <w:sz w:val="24"/>
          <w:szCs w:val="24"/>
          <w:lang w:val="en-US"/>
        </w:rPr>
        <w:t xml:space="preserve">D. </w:t>
      </w:r>
      <w:proofErr w:type="spellStart"/>
      <w:r w:rsidRPr="0091189F">
        <w:rPr>
          <w:rFonts w:ascii="Bookman Old Style" w:hAnsi="Bookman Old Style" w:cs="Cambria"/>
          <w:sz w:val="24"/>
          <w:szCs w:val="24"/>
          <w:lang w:val="en-US"/>
        </w:rPr>
        <w:t>Cantemir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, 2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0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/a,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. cadastral 7801118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362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54620C" w:rsidRPr="0091189F" w:rsidRDefault="0054620C" w:rsidP="0054620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16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="00AC0B68" w:rsidRPr="0091189F">
        <w:rPr>
          <w:rFonts w:ascii="Bookman Old Style" w:hAnsi="Bookman Old Style"/>
          <w:sz w:val="24"/>
          <w:szCs w:val="24"/>
          <w:lang w:val="en-US"/>
        </w:rPr>
        <w:t>5 580</w:t>
      </w:r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91189F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="00AC0B68" w:rsidRPr="0091189F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proofErr w:type="gramEnd"/>
      <w:r w:rsidR="00AC0B68" w:rsidRPr="0091189F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="00AC0B68" w:rsidRPr="0091189F">
        <w:rPr>
          <w:rFonts w:ascii="Bookman Old Style" w:hAnsi="Bookman Old Style"/>
          <w:sz w:val="24"/>
          <w:szCs w:val="24"/>
          <w:lang w:val="en-US"/>
        </w:rPr>
        <w:t>cinsute</w:t>
      </w:r>
      <w:proofErr w:type="spellEnd"/>
      <w:r w:rsidR="00AC0B68"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C0B68" w:rsidRPr="0091189F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>) lei.</w:t>
      </w:r>
    </w:p>
    <w:p w:rsidR="0054620C" w:rsidRPr="0091189F" w:rsidRDefault="0054620C" w:rsidP="0054620C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91189F">
        <w:rPr>
          <w:rFonts w:ascii="Bookman Old Style" w:hAnsi="Bookman Old Style"/>
          <w:szCs w:val="24"/>
          <w:lang w:val="ro-RO"/>
        </w:rPr>
        <w:t xml:space="preserve">2. </w:t>
      </w:r>
      <w:r w:rsidRPr="0091189F">
        <w:rPr>
          <w:rFonts w:ascii="Bookman Old Style" w:hAnsi="Bookman Old Style"/>
          <w:szCs w:val="24"/>
          <w:lang w:val="en-US"/>
        </w:rPr>
        <w:t xml:space="preserve">Suma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aprobată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necesar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transferat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pe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contul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226611,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cont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trezorerial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r w:rsidRPr="0091189F">
        <w:rPr>
          <w:rFonts w:ascii="Bookman Old Style" w:hAnsi="Bookman Old Style"/>
          <w:szCs w:val="24"/>
          <w:lang w:val="ro-MD"/>
        </w:rPr>
        <w:t>MD97TRPDAI371210B03566A</w:t>
      </w:r>
      <w:r w:rsidR="00AC0B68" w:rsidRPr="0091189F">
        <w:rPr>
          <w:rFonts w:ascii="Bookman Old Style" w:hAnsi="Bookman Old Style"/>
          <w:szCs w:val="24"/>
          <w:lang w:val="ro-MD"/>
        </w:rPr>
        <w:t>C</w:t>
      </w:r>
      <w:r w:rsidRPr="0091189F">
        <w:rPr>
          <w:rFonts w:ascii="Bookman Old Style" w:hAnsi="Bookman Old Style"/>
          <w:szCs w:val="24"/>
          <w:lang w:val="en-US"/>
        </w:rPr>
        <w:t xml:space="preserve">, cod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TREZMD2X, cod fiscal 1007601001514, Banca MF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Trezoreria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de Stat,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pentru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transferarea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veniturilor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din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vînzarea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pămîntului</w:t>
      </w:r>
      <w:proofErr w:type="spellEnd"/>
      <w:r w:rsidRPr="0091189F">
        <w:rPr>
          <w:rFonts w:ascii="Bookman Old Style" w:hAnsi="Bookman Old Style"/>
          <w:szCs w:val="24"/>
          <w:lang w:val="ro-RO"/>
        </w:rPr>
        <w:t>.</w:t>
      </w:r>
    </w:p>
    <w:p w:rsidR="0054620C" w:rsidRPr="0091189F" w:rsidRDefault="0054620C" w:rsidP="0054620C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91189F">
        <w:rPr>
          <w:rFonts w:ascii="Bookman Old Style" w:hAnsi="Bookman Old Style"/>
          <w:szCs w:val="24"/>
          <w:lang w:val="ro-RO"/>
        </w:rPr>
        <w:t xml:space="preserve">3. </w:t>
      </w:r>
      <w:r w:rsidRPr="0091189F">
        <w:rPr>
          <w:rFonts w:ascii="Bookman Old Style" w:hAnsi="Bookman Old Style"/>
          <w:szCs w:val="24"/>
          <w:lang w:val="en-US"/>
        </w:rPr>
        <w:t xml:space="preserve">Se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pune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sarcina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primarului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AC0B68" w:rsidRPr="0091189F">
        <w:rPr>
          <w:rFonts w:ascii="Bookman Old Style" w:hAnsi="Bookman Old Style"/>
          <w:szCs w:val="24"/>
          <w:lang w:val="en-US"/>
        </w:rPr>
        <w:t>municipiului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să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proofErr w:type="gramStart"/>
      <w:r w:rsidRPr="0091189F">
        <w:rPr>
          <w:rFonts w:ascii="Bookman Old Style" w:hAnsi="Bookman Old Style"/>
          <w:szCs w:val="24"/>
          <w:lang w:val="en-US"/>
        </w:rPr>
        <w:t>încheie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contracte</w:t>
      </w:r>
      <w:proofErr w:type="spellEnd"/>
      <w:proofErr w:type="gramEnd"/>
      <w:r w:rsidRPr="0091189F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vînzare-cumpărare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a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terenurilor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pămînt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supuse</w:t>
      </w:r>
      <w:proofErr w:type="spellEnd"/>
      <w:r w:rsidRPr="0091189F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Cs w:val="24"/>
          <w:lang w:val="en-US"/>
        </w:rPr>
        <w:t>vînzării</w:t>
      </w:r>
      <w:proofErr w:type="spellEnd"/>
      <w:r w:rsidRPr="0091189F">
        <w:rPr>
          <w:rFonts w:ascii="Bookman Old Style" w:hAnsi="Bookman Old Style"/>
          <w:szCs w:val="24"/>
          <w:lang w:val="en-US"/>
        </w:rPr>
        <w:t>.</w:t>
      </w:r>
      <w:r w:rsidRPr="0091189F">
        <w:rPr>
          <w:rFonts w:ascii="Bookman Old Style" w:hAnsi="Bookman Old Style"/>
          <w:szCs w:val="24"/>
          <w:lang w:val="en-US"/>
        </w:rPr>
        <w:tab/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91189F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1189F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91189F">
        <w:rPr>
          <w:rFonts w:ascii="Bookman Old Style" w:hAnsi="Bookman Old Style"/>
          <w:sz w:val="24"/>
          <w:szCs w:val="24"/>
          <w:lang w:val="en-US"/>
        </w:rPr>
        <w:t>.</w:t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ab/>
      </w: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4620C" w:rsidRPr="0091189F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1189F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r w:rsidR="0091189F">
        <w:rPr>
          <w:rFonts w:ascii="Bookman Old Style" w:hAnsi="Bookman Old Style"/>
          <w:sz w:val="24"/>
          <w:szCs w:val="24"/>
          <w:lang w:val="en-US"/>
        </w:rPr>
        <w:tab/>
      </w:r>
      <w:r w:rsidR="0091189F">
        <w:rPr>
          <w:rFonts w:ascii="Bookman Old Style" w:hAnsi="Bookman Old Style"/>
          <w:sz w:val="24"/>
          <w:szCs w:val="24"/>
          <w:lang w:val="en-US"/>
        </w:rPr>
        <w:tab/>
      </w:r>
      <w:r w:rsidR="0091189F">
        <w:rPr>
          <w:rFonts w:ascii="Bookman Old Style" w:hAnsi="Bookman Old Style"/>
          <w:sz w:val="24"/>
          <w:szCs w:val="24"/>
          <w:lang w:val="en-US"/>
        </w:rPr>
        <w:tab/>
      </w:r>
      <w:r w:rsidR="0091189F">
        <w:rPr>
          <w:rFonts w:ascii="Bookman Old Style" w:hAnsi="Bookman Old Style"/>
          <w:sz w:val="24"/>
          <w:szCs w:val="24"/>
          <w:lang w:val="en-US"/>
        </w:rPr>
        <w:tab/>
      </w:r>
      <w:r w:rsidR="0091189F">
        <w:rPr>
          <w:rFonts w:ascii="Bookman Old Style" w:hAnsi="Bookman Old Style"/>
          <w:sz w:val="24"/>
          <w:lang w:val="en-US"/>
        </w:rPr>
        <w:t>VADIM SÎRGHII</w:t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r w:rsidRPr="0091189F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SECRETAR</w:t>
      </w:r>
      <w:r w:rsidR="00AC0B68">
        <w:rPr>
          <w:rFonts w:ascii="Bookman Old Style" w:hAnsi="Bookman Old Style"/>
          <w:sz w:val="24"/>
          <w:szCs w:val="24"/>
          <w:lang w:val="en-US"/>
        </w:rPr>
        <w:t>UL</w:t>
      </w:r>
      <w:r>
        <w:rPr>
          <w:rFonts w:ascii="Bookman Old Style" w:hAnsi="Bookman Old Style"/>
          <w:sz w:val="24"/>
          <w:szCs w:val="24"/>
          <w:lang w:val="en-US"/>
        </w:rPr>
        <w:t xml:space="preserve"> C/</w:t>
      </w:r>
      <w:r w:rsidR="00AC0B68">
        <w:rPr>
          <w:rFonts w:ascii="Bookman Old Style" w:hAnsi="Bookman Old Style"/>
          <w:sz w:val="24"/>
          <w:szCs w:val="24"/>
          <w:lang w:val="en-US"/>
        </w:rPr>
        <w:t>M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AC0B68">
        <w:rPr>
          <w:rFonts w:ascii="Bookman Old Style" w:hAnsi="Bookman Old Style"/>
          <w:sz w:val="24"/>
          <w:szCs w:val="24"/>
          <w:lang w:val="en-US"/>
        </w:rPr>
        <w:tab/>
      </w:r>
      <w:r w:rsidR="00AC0B68">
        <w:rPr>
          <w:rFonts w:ascii="Bookman Old Style" w:hAnsi="Bookman Old Style"/>
          <w:sz w:val="24"/>
          <w:szCs w:val="24"/>
          <w:lang w:val="en-US"/>
        </w:rPr>
        <w:tab/>
      </w:r>
      <w:r w:rsidR="00AC0B68" w:rsidRPr="00AC0B68">
        <w:rPr>
          <w:rFonts w:ascii="Bookman Old Style" w:hAnsi="Bookman Old Style"/>
          <w:sz w:val="24"/>
          <w:szCs w:val="24"/>
          <w:lang w:val="en-US"/>
        </w:rPr>
        <w:t>MARCEL BU</w:t>
      </w:r>
      <w:r w:rsidR="00AC0B68" w:rsidRPr="00AC0B68">
        <w:rPr>
          <w:rFonts w:ascii="Cambria" w:hAnsi="Cambria" w:cs="Cambria"/>
          <w:sz w:val="24"/>
          <w:szCs w:val="24"/>
          <w:lang w:val="en-US"/>
        </w:rPr>
        <w:t>Ș</w:t>
      </w:r>
      <w:r w:rsidR="00AC0B68" w:rsidRPr="00AC0B68">
        <w:rPr>
          <w:rFonts w:ascii="Bookman Old Style" w:hAnsi="Bookman Old Style"/>
          <w:sz w:val="24"/>
          <w:szCs w:val="24"/>
          <w:lang w:val="en-US"/>
        </w:rPr>
        <w:t>AN</w:t>
      </w: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54620C" w:rsidRDefault="0054620C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1189F" w:rsidRDefault="0091189F" w:rsidP="005462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AC0B68" w:rsidRPr="00AC0B68" w:rsidRDefault="00AC0B68" w:rsidP="00AC0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AC0B68"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AC0B68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C0B68" w:rsidRPr="00AC0B68" w:rsidRDefault="00AC0B68" w:rsidP="00AC0B6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7F15414F" wp14:editId="6D7777B8">
            <wp:simplePos x="0" y="0"/>
            <wp:positionH relativeFrom="column">
              <wp:posOffset>2647950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3" name="Рисунок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C0B68"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 w:rsidRPr="00AC0B68"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AC0B68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C0B68" w:rsidRPr="006854C6" w:rsidRDefault="00AC0B68" w:rsidP="00AC0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 w:rsidRPr="006854C6">
        <w:rPr>
          <w:rFonts w:ascii="Bookman Old Style" w:hAnsi="Bookman Old Style"/>
          <w:b/>
          <w:sz w:val="24"/>
          <w:lang w:val="en-US"/>
        </w:rPr>
        <w:t>CONSILIUL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SOROCA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6854C6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b/>
          <w:spacing w:val="-20"/>
          <w:sz w:val="24"/>
          <w:szCs w:val="24"/>
          <w:lang w:val="en-US"/>
        </w:rPr>
      </w:pPr>
      <w:r w:rsidRPr="006854C6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</w:t>
      </w: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6854C6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Pr="006854C6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54620C" w:rsidRDefault="0054620C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4620C" w:rsidRDefault="0054620C" w:rsidP="0054620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proofErr w:type="gramStart"/>
      <w:r w:rsidR="00DD3A34">
        <w:rPr>
          <w:rFonts w:ascii="Bookman Old Style" w:hAnsi="Bookman Old Style"/>
          <w:sz w:val="24"/>
          <w:szCs w:val="24"/>
          <w:lang w:val="en-US"/>
        </w:rPr>
        <w:t>mun</w:t>
      </w:r>
      <w:r>
        <w:rPr>
          <w:rFonts w:ascii="Bookman Old Style" w:hAnsi="Bookman Old Style"/>
          <w:sz w:val="24"/>
          <w:szCs w:val="24"/>
          <w:lang w:val="en-US"/>
        </w:rPr>
        <w:t>.Soroca</w:t>
      </w:r>
      <w:proofErr w:type="spellEnd"/>
      <w:proofErr w:type="gramEnd"/>
    </w:p>
    <w:p w:rsidR="0054620C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Ben: </w:t>
      </w:r>
      <w:proofErr w:type="spellStart"/>
      <w:r w:rsidR="00AC0B68">
        <w:rPr>
          <w:rFonts w:ascii="Bookman Old Style" w:hAnsi="Bookman Old Style"/>
          <w:sz w:val="24"/>
          <w:szCs w:val="24"/>
          <w:lang w:val="en-US"/>
        </w:rPr>
        <w:t>Elisavenco</w:t>
      </w:r>
      <w:proofErr w:type="spellEnd"/>
      <w:r w:rsidR="00AC0B68">
        <w:rPr>
          <w:rFonts w:ascii="Bookman Old Style" w:hAnsi="Bookman Old Style"/>
          <w:sz w:val="24"/>
          <w:szCs w:val="24"/>
          <w:lang w:val="en-US"/>
        </w:rPr>
        <w:t xml:space="preserve"> Leonid.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 w:rsidR="00DD3A34">
        <w:rPr>
          <w:rFonts w:ascii="Bookman Old Style" w:hAnsi="Bookman Old Style"/>
          <w:sz w:val="24"/>
          <w:szCs w:val="24"/>
          <w:lang w:val="en-US"/>
        </w:rPr>
        <w:t>mun</w:t>
      </w:r>
      <w:r>
        <w:rPr>
          <w:rFonts w:ascii="Bookman Old Style" w:hAnsi="Bookman Old Style"/>
          <w:sz w:val="24"/>
          <w:szCs w:val="24"/>
          <w:lang w:val="en-US"/>
        </w:rPr>
        <w:t>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54620C">
        <w:rPr>
          <w:rFonts w:ascii="Bookman Old Style" w:hAnsi="Bookman Old Style" w:cs="Cambria"/>
          <w:sz w:val="24"/>
          <w:szCs w:val="24"/>
          <w:lang w:val="en-US"/>
        </w:rPr>
        <w:t xml:space="preserve">D. </w:t>
      </w:r>
      <w:proofErr w:type="spellStart"/>
      <w:r w:rsidRPr="0054620C">
        <w:rPr>
          <w:rFonts w:ascii="Bookman Old Style" w:hAnsi="Bookman Old Style" w:cs="Cambria"/>
          <w:sz w:val="24"/>
          <w:szCs w:val="24"/>
          <w:lang w:val="en-US"/>
        </w:rPr>
        <w:t>Cantemir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2</w:t>
      </w:r>
      <w:r w:rsidR="00AC0B68">
        <w:rPr>
          <w:rFonts w:ascii="Bookman Old Style" w:hAnsi="Bookman Old Style"/>
          <w:sz w:val="24"/>
          <w:szCs w:val="24"/>
          <w:lang w:val="en-US"/>
        </w:rPr>
        <w:t>0</w:t>
      </w:r>
      <w:r>
        <w:rPr>
          <w:rFonts w:ascii="Bookman Old Style" w:hAnsi="Bookman Old Style"/>
          <w:sz w:val="24"/>
          <w:szCs w:val="24"/>
          <w:lang w:val="en-US"/>
        </w:rPr>
        <w:t xml:space="preserve">/a,   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7801118</w:t>
      </w:r>
      <w:r w:rsidR="00AC0B68">
        <w:rPr>
          <w:rFonts w:ascii="Bookman Old Style" w:hAnsi="Bookman Old Style"/>
          <w:sz w:val="24"/>
          <w:szCs w:val="24"/>
          <w:lang w:val="en-US"/>
        </w:rPr>
        <w:t>362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="00AC0B68">
        <w:rPr>
          <w:rFonts w:ascii="Bookman Old Style" w:hAnsi="Bookman Old Style"/>
          <w:sz w:val="24"/>
          <w:szCs w:val="24"/>
          <w:lang w:val="en-US"/>
        </w:rPr>
        <w:t>16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IV,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19873,34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nouăsprezece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mii 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34 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0,2 (zero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).  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amplasarea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inginerească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nr.4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1,35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6 x pct.7 x pct.8)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9 731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4620C" w:rsidRDefault="0054620C" w:rsidP="0054620C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0,0043 x 0,2 x 1,35 = </w:t>
      </w:r>
      <w:r w:rsidR="00AC0B68">
        <w:rPr>
          <w:rFonts w:ascii="Bookman Old Style" w:hAnsi="Bookman Old Style"/>
          <w:sz w:val="24"/>
          <w:szCs w:val="24"/>
          <w:lang w:val="en-US"/>
        </w:rPr>
        <w:t>5 580</w:t>
      </w:r>
      <w:r>
        <w:rPr>
          <w:rFonts w:ascii="Bookman Old Style" w:hAnsi="Bookman Old Style"/>
          <w:sz w:val="24"/>
          <w:szCs w:val="24"/>
          <w:lang w:val="en-US"/>
        </w:rPr>
        <w:t xml:space="preserve"> (</w:t>
      </w:r>
      <w:proofErr w:type="spellStart"/>
      <w:r w:rsidR="00AC0B68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 w:rsidR="00AC0B68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="00AC0B68">
        <w:rPr>
          <w:rFonts w:ascii="Bookman Old Style" w:hAnsi="Bookman Old Style"/>
          <w:sz w:val="24"/>
          <w:szCs w:val="24"/>
          <w:lang w:val="en-US"/>
        </w:rPr>
        <w:t>cincisute</w:t>
      </w:r>
      <w:proofErr w:type="spellEnd"/>
      <w:r w:rsidR="00AC0B6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AC0B68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54620C" w:rsidRDefault="0054620C" w:rsidP="0054620C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 w:rsidR="00AC0B68">
        <w:rPr>
          <w:rFonts w:ascii="Bookman Old Style" w:hAnsi="Bookman Old Style"/>
          <w:sz w:val="24"/>
          <w:szCs w:val="24"/>
          <w:lang w:val="en-US"/>
        </w:rPr>
        <w:t>Elisavenco</w:t>
      </w:r>
      <w:proofErr w:type="spellEnd"/>
      <w:r w:rsidR="00AC0B68">
        <w:rPr>
          <w:rFonts w:ascii="Bookman Old Style" w:hAnsi="Bookman Old Style"/>
          <w:sz w:val="24"/>
          <w:szCs w:val="24"/>
          <w:lang w:val="en-US"/>
        </w:rPr>
        <w:t xml:space="preserve"> Leonid</w:t>
      </w: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PRIMARUL </w:t>
      </w:r>
      <w:r w:rsidR="00DD3A34">
        <w:rPr>
          <w:rFonts w:ascii="Bookman Old Style" w:hAnsi="Bookman Old Style"/>
          <w:sz w:val="24"/>
          <w:szCs w:val="24"/>
          <w:lang w:val="en-US"/>
        </w:rPr>
        <w:t>MUNICIPIULUI</w:t>
      </w:r>
      <w:r w:rsidR="00DD3A34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DD3A34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VICTOR SĂU</w:t>
      </w: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4620C" w:rsidRDefault="0054620C" w:rsidP="0054620C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SILVIA CALMA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UI</w:t>
      </w:r>
    </w:p>
    <w:p w:rsidR="0054620C" w:rsidRDefault="0054620C" w:rsidP="0054620C">
      <w:pPr>
        <w:rPr>
          <w:lang w:val="en-US"/>
        </w:rPr>
      </w:pPr>
    </w:p>
    <w:p w:rsidR="00A73D4A" w:rsidRPr="0054620C" w:rsidRDefault="00A73D4A">
      <w:pPr>
        <w:rPr>
          <w:lang w:val="en-US"/>
        </w:rPr>
      </w:pPr>
    </w:p>
    <w:sectPr w:rsidR="00A73D4A" w:rsidRPr="0054620C" w:rsidSect="0054620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AD"/>
    <w:rsid w:val="00543AAD"/>
    <w:rsid w:val="0054620C"/>
    <w:rsid w:val="006854C6"/>
    <w:rsid w:val="0091189F"/>
    <w:rsid w:val="00A73D4A"/>
    <w:rsid w:val="00AC0B68"/>
    <w:rsid w:val="00DD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E1A6"/>
  <w15:chartTrackingRefBased/>
  <w15:docId w15:val="{974E3278-EAF8-4593-87A0-9060465B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0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462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462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20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46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462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462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574</Words>
  <Characters>3273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dcterms:created xsi:type="dcterms:W3CDTF">2017-03-19T14:17:00Z</dcterms:created>
  <dcterms:modified xsi:type="dcterms:W3CDTF">2019-04-17T06:41:00Z</dcterms:modified>
</cp:coreProperties>
</file>